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38BF" w14:textId="3C8D6B03" w:rsidR="00117B38" w:rsidRPr="00A80059" w:rsidRDefault="00A80059">
      <w:pPr>
        <w:rPr>
          <w:b/>
          <w:bCs/>
          <w:lang w:val="es-ES"/>
        </w:rPr>
      </w:pPr>
      <w:r w:rsidRPr="00A80059">
        <w:rPr>
          <w:b/>
          <w:bCs/>
          <w:lang w:val="es-ES"/>
        </w:rPr>
        <w:t>Propuesto para un noveno curso</w:t>
      </w:r>
    </w:p>
    <w:p w14:paraId="184F2962" w14:textId="22C12263" w:rsidR="00A80059" w:rsidRDefault="00A80059">
      <w:pPr>
        <w:rPr>
          <w:lang w:val="es-ES"/>
        </w:rPr>
      </w:pPr>
      <w:r w:rsidRPr="00A80059">
        <w:rPr>
          <w:lang w:val="es-ES"/>
        </w:rPr>
        <w:t>H</w:t>
      </w:r>
      <w:r>
        <w:rPr>
          <w:lang w:val="es-ES"/>
        </w:rPr>
        <w:t>ans Le Roy</w:t>
      </w:r>
      <w:r w:rsidR="005B5FEE">
        <w:rPr>
          <w:lang w:val="es-ES"/>
        </w:rPr>
        <w:t xml:space="preserve"> – 5/2/22</w:t>
      </w:r>
    </w:p>
    <w:p w14:paraId="1C336266" w14:textId="2148D420" w:rsidR="00A80059" w:rsidRPr="00A80059" w:rsidRDefault="00A80059">
      <w:pPr>
        <w:rPr>
          <w:u w:val="single"/>
        </w:rPr>
      </w:pPr>
      <w:r w:rsidRPr="00A80059">
        <w:rPr>
          <w:u w:val="single"/>
        </w:rPr>
        <w:t>Marco</w:t>
      </w:r>
    </w:p>
    <w:p w14:paraId="7F54EA2B" w14:textId="0BA4A1AC" w:rsidR="00A80059" w:rsidRDefault="00A80059">
      <w:r w:rsidRPr="00A80059">
        <w:t xml:space="preserve">Vraag gesteld in </w:t>
      </w:r>
      <w:r>
        <w:t>vakgroep januari 2021</w:t>
      </w:r>
    </w:p>
    <w:p w14:paraId="45DB0A5E" w14:textId="516122DD" w:rsidR="00A80059" w:rsidRPr="00A80059" w:rsidRDefault="005B5FEE">
      <w:r>
        <w:t xml:space="preserve">Ronald en co bedelden bij het einde van 4.2 om een “5.2” – dus ik bouw verder op dat </w:t>
      </w:r>
      <w:r w:rsidR="005523AB">
        <w:t>idee en die ervaringen voor dit voorstel van een vervolg op 4.2</w:t>
      </w:r>
    </w:p>
    <w:p w14:paraId="15DD470D" w14:textId="3D186074" w:rsidR="00A80059" w:rsidRPr="00DB43AA" w:rsidRDefault="00F275F4">
      <w:pPr>
        <w:rPr>
          <w:u w:val="single"/>
          <w:lang w:val="es-ES"/>
        </w:rPr>
      </w:pPr>
      <w:r w:rsidRPr="00DB43AA">
        <w:rPr>
          <w:u w:val="single"/>
          <w:lang w:val="es-ES"/>
        </w:rPr>
        <w:t>Nivel</w:t>
      </w:r>
    </w:p>
    <w:p w14:paraId="0982F765" w14:textId="6965C962" w:rsidR="00F275F4" w:rsidRPr="00DB43AA" w:rsidRDefault="00F275F4">
      <w:pPr>
        <w:rPr>
          <w:lang w:val="es-ES"/>
        </w:rPr>
      </w:pPr>
      <w:r w:rsidRPr="00DB43AA">
        <w:rPr>
          <w:lang w:val="es-ES"/>
        </w:rPr>
        <w:t>C1</w:t>
      </w:r>
      <w:r w:rsidR="00DB43AA" w:rsidRPr="00DB43AA">
        <w:rPr>
          <w:lang w:val="es-ES"/>
        </w:rPr>
        <w:t xml:space="preserve"> </w:t>
      </w:r>
      <w:r w:rsidR="00DB43AA">
        <w:rPr>
          <w:lang w:val="es-ES"/>
        </w:rPr>
        <w:t>- escritura</w:t>
      </w:r>
    </w:p>
    <w:p w14:paraId="03D9CBCA" w14:textId="2407A591" w:rsidR="002D7093" w:rsidRPr="00DB43AA" w:rsidRDefault="002D7093">
      <w:pPr>
        <w:rPr>
          <w:u w:val="single"/>
          <w:lang w:val="es-ES"/>
        </w:rPr>
      </w:pPr>
      <w:r w:rsidRPr="00DB43AA">
        <w:rPr>
          <w:u w:val="single"/>
          <w:lang w:val="es-ES"/>
        </w:rPr>
        <w:t>Actividades</w:t>
      </w:r>
    </w:p>
    <w:p w14:paraId="2126B9E3" w14:textId="1E413A2A" w:rsidR="002D7093" w:rsidRDefault="002D7093">
      <w:pPr>
        <w:rPr>
          <w:lang w:val="es-ES"/>
        </w:rPr>
      </w:pPr>
      <w:r w:rsidRPr="002D7093">
        <w:rPr>
          <w:lang w:val="es-ES"/>
        </w:rPr>
        <w:t>- Artículos d</w:t>
      </w:r>
      <w:r>
        <w:rPr>
          <w:lang w:val="es-ES"/>
        </w:rPr>
        <w:t xml:space="preserve">e </w:t>
      </w:r>
      <w:r w:rsidR="00366AD1">
        <w:rPr>
          <w:lang w:val="es-ES"/>
        </w:rPr>
        <w:t>la semana</w:t>
      </w:r>
    </w:p>
    <w:p w14:paraId="7239090D" w14:textId="404F684C" w:rsidR="00366AD1" w:rsidRDefault="00366AD1">
      <w:pPr>
        <w:rPr>
          <w:lang w:val="es-ES"/>
        </w:rPr>
      </w:pPr>
      <w:r>
        <w:rPr>
          <w:lang w:val="es-ES"/>
        </w:rPr>
        <w:t>- Escritura a partir de estímulos</w:t>
      </w:r>
    </w:p>
    <w:p w14:paraId="6946BF75" w14:textId="62484314" w:rsidR="00D4641F" w:rsidRDefault="00D4641F">
      <w:pPr>
        <w:rPr>
          <w:lang w:val="es-ES"/>
        </w:rPr>
      </w:pPr>
      <w:r>
        <w:rPr>
          <w:lang w:val="es-ES"/>
        </w:rPr>
        <w:t>- Lectura: prensa, libros</w:t>
      </w:r>
    </w:p>
    <w:p w14:paraId="411B156C" w14:textId="330A1114" w:rsidR="00366AD1" w:rsidRPr="002D7093" w:rsidRDefault="00366AD1">
      <w:pPr>
        <w:rPr>
          <w:lang w:val="es-ES"/>
        </w:rPr>
      </w:pPr>
      <w:r>
        <w:rPr>
          <w:lang w:val="es-ES"/>
        </w:rPr>
        <w:t>- Proyecto común</w:t>
      </w:r>
    </w:p>
    <w:p w14:paraId="755A5011" w14:textId="2B236C25" w:rsidR="00F275F4" w:rsidRPr="002D7093" w:rsidRDefault="001E37FC">
      <w:pPr>
        <w:rPr>
          <w:u w:val="single"/>
          <w:lang w:val="es-ES"/>
        </w:rPr>
      </w:pPr>
      <w:r w:rsidRPr="002D7093">
        <w:rPr>
          <w:u w:val="single"/>
          <w:lang w:val="es-ES"/>
        </w:rPr>
        <w:t>Proyecto: “</w:t>
      </w:r>
      <w:r w:rsidRPr="002D7093">
        <w:rPr>
          <w:b/>
          <w:bCs/>
          <w:u w:val="single"/>
          <w:lang w:val="es-ES"/>
        </w:rPr>
        <w:t>Desde Bélgica</w:t>
      </w:r>
      <w:r w:rsidRPr="002D7093">
        <w:rPr>
          <w:u w:val="single"/>
          <w:lang w:val="es-ES"/>
        </w:rPr>
        <w:t>”</w:t>
      </w:r>
    </w:p>
    <w:p w14:paraId="2BD01DD6" w14:textId="77777777" w:rsidR="00381429" w:rsidRDefault="009D01E7" w:rsidP="00381429">
      <w:pPr>
        <w:pStyle w:val="ListParagraph"/>
        <w:numPr>
          <w:ilvl w:val="0"/>
          <w:numId w:val="1"/>
        </w:numPr>
        <w:rPr>
          <w:lang w:val="es-ES"/>
        </w:rPr>
      </w:pPr>
      <w:r w:rsidRPr="00381429">
        <w:rPr>
          <w:lang w:val="es-ES"/>
        </w:rPr>
        <w:t>Explicación: noticias desde Bélgica // noticias vistas desde Bélgica</w:t>
      </w:r>
    </w:p>
    <w:p w14:paraId="4B6C1FD5" w14:textId="7362AE92" w:rsidR="009D01E7" w:rsidRDefault="009D01E7" w:rsidP="00381429">
      <w:pPr>
        <w:pStyle w:val="ListParagraph"/>
        <w:numPr>
          <w:ilvl w:val="0"/>
          <w:numId w:val="1"/>
        </w:numPr>
        <w:rPr>
          <w:lang w:val="es-ES"/>
        </w:rPr>
      </w:pPr>
      <w:r w:rsidRPr="00381429">
        <w:rPr>
          <w:lang w:val="es-ES"/>
        </w:rPr>
        <w:t xml:space="preserve">Los alumnos leen, </w:t>
      </w:r>
      <w:r w:rsidR="00AD3525" w:rsidRPr="00381429">
        <w:rPr>
          <w:lang w:val="es-ES"/>
        </w:rPr>
        <w:t>y escriben en un texto común / un blog común</w:t>
      </w:r>
    </w:p>
    <w:p w14:paraId="52D8D8CD" w14:textId="45F83B68" w:rsidR="00381429" w:rsidRDefault="00381429" w:rsidP="003814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blog está cerrado al público, o se escribe con seudónimos</w:t>
      </w:r>
      <w:r w:rsidR="00390456">
        <w:rPr>
          <w:lang w:val="es-ES"/>
        </w:rPr>
        <w:br/>
        <w:t xml:space="preserve">Si no, podemos trabajar en </w:t>
      </w:r>
      <w:proofErr w:type="spellStart"/>
      <w:r w:rsidR="00390456">
        <w:rPr>
          <w:lang w:val="es-ES"/>
        </w:rPr>
        <w:t>Onenote</w:t>
      </w:r>
      <w:proofErr w:type="spellEnd"/>
      <w:r w:rsidR="00390456">
        <w:rPr>
          <w:lang w:val="es-ES"/>
        </w:rPr>
        <w:t xml:space="preserve">. </w:t>
      </w:r>
      <w:r w:rsidR="00390456">
        <w:rPr>
          <w:lang w:val="es-ES"/>
        </w:rPr>
        <w:br/>
        <w:t xml:space="preserve">En </w:t>
      </w:r>
      <w:proofErr w:type="spellStart"/>
      <w:r w:rsidR="00390456">
        <w:rPr>
          <w:lang w:val="es-ES"/>
        </w:rPr>
        <w:t>Onenote</w:t>
      </w:r>
      <w:proofErr w:type="spellEnd"/>
      <w:r w:rsidR="00390456">
        <w:rPr>
          <w:lang w:val="es-ES"/>
        </w:rPr>
        <w:t xml:space="preserve"> for </w:t>
      </w:r>
      <w:proofErr w:type="spellStart"/>
      <w:r w:rsidR="00390456">
        <w:rPr>
          <w:lang w:val="es-ES"/>
        </w:rPr>
        <w:t>classroom</w:t>
      </w:r>
      <w:proofErr w:type="spellEnd"/>
      <w:r w:rsidR="00390456">
        <w:rPr>
          <w:lang w:val="es-ES"/>
        </w:rPr>
        <w:t xml:space="preserve"> podemos también integrar </w:t>
      </w:r>
      <w:r w:rsidR="007C3577">
        <w:rPr>
          <w:lang w:val="es-ES"/>
        </w:rPr>
        <w:t>los elementos privados del portafolio</w:t>
      </w:r>
    </w:p>
    <w:p w14:paraId="63573138" w14:textId="77777777" w:rsidR="00F2639D" w:rsidRDefault="00F2639D" w:rsidP="00F263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alumnos escriben cada semana una contribución para uno de los apartados, y cambian cada semana de apartado (al azar, o con un sistema de turnos)</w:t>
      </w:r>
    </w:p>
    <w:p w14:paraId="589018D7" w14:textId="692111AE" w:rsidR="00381429" w:rsidRDefault="00483895" w:rsidP="0038142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Apartados del </w:t>
      </w:r>
      <w:r w:rsidR="008869B2">
        <w:rPr>
          <w:lang w:val="es-ES"/>
        </w:rPr>
        <w:t>blog:</w:t>
      </w:r>
    </w:p>
    <w:p w14:paraId="0B17D091" w14:textId="06A1A41B" w:rsidR="007E0974" w:rsidRPr="00701CC0" w:rsidRDefault="007E0974" w:rsidP="007E0974">
      <w:pPr>
        <w:rPr>
          <w:i/>
          <w:iCs/>
          <w:lang w:val="es-ES"/>
        </w:rPr>
      </w:pPr>
      <w:r w:rsidRPr="00701CC0">
        <w:rPr>
          <w:i/>
          <w:iCs/>
          <w:lang w:val="es-ES"/>
        </w:rPr>
        <w:t>Apartados</w:t>
      </w:r>
    </w:p>
    <w:p w14:paraId="5467FEF9" w14:textId="0C63630A" w:rsidR="007E0974" w:rsidRDefault="00D26AFD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Actualidad de </w:t>
      </w:r>
      <w:r w:rsidR="007E0974">
        <w:rPr>
          <w:lang w:val="es-ES"/>
        </w:rPr>
        <w:t xml:space="preserve">Bélgica y </w:t>
      </w:r>
      <w:r>
        <w:rPr>
          <w:lang w:val="es-ES"/>
        </w:rPr>
        <w:t xml:space="preserve">de </w:t>
      </w:r>
      <w:r w:rsidR="007E0974">
        <w:rPr>
          <w:lang w:val="es-ES"/>
        </w:rPr>
        <w:t>Bruselas</w:t>
      </w:r>
    </w:p>
    <w:p w14:paraId="3AA494BE" w14:textId="3F5C0520" w:rsidR="007E0974" w:rsidRDefault="00D26AFD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Actualidad de</w:t>
      </w:r>
      <w:r w:rsidR="00736F1B">
        <w:rPr>
          <w:lang w:val="es-ES"/>
        </w:rPr>
        <w:t>l mundo hispano</w:t>
      </w:r>
    </w:p>
    <w:p w14:paraId="18531C7A" w14:textId="0911675B" w:rsidR="00DA65E5" w:rsidRDefault="00DA65E5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Internacional</w:t>
      </w:r>
    </w:p>
    <w:p w14:paraId="729A8B14" w14:textId="4D88E8AD" w:rsidR="007E0974" w:rsidRDefault="00DA65E5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Sociedad</w:t>
      </w:r>
    </w:p>
    <w:p w14:paraId="5C28D609" w14:textId="35C6A073" w:rsidR="00DA65E5" w:rsidRDefault="00DA65E5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Cultura</w:t>
      </w:r>
    </w:p>
    <w:p w14:paraId="27F92EF2" w14:textId="478C6553" w:rsidR="00DA65E5" w:rsidRDefault="00771BEF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Lecturas</w:t>
      </w:r>
    </w:p>
    <w:p w14:paraId="654C39B1" w14:textId="52950522" w:rsidR="00771BEF" w:rsidRDefault="00771BEF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El mundo laboral</w:t>
      </w:r>
    </w:p>
    <w:p w14:paraId="351C7399" w14:textId="7E491B3E" w:rsidR="00771BEF" w:rsidRDefault="00771BEF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El mundo económico</w:t>
      </w:r>
    </w:p>
    <w:p w14:paraId="0356EB91" w14:textId="49913160" w:rsidR="00771BEF" w:rsidRDefault="00771BEF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El hogar</w:t>
      </w:r>
    </w:p>
    <w:p w14:paraId="033296DF" w14:textId="50EC1D5B" w:rsidR="00771BEF" w:rsidRDefault="00771BEF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Historia(s)</w:t>
      </w:r>
    </w:p>
    <w:p w14:paraId="0130F227" w14:textId="10936F1D" w:rsidR="00654CCE" w:rsidRDefault="00654CCE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Perspectivas [con ensayos]</w:t>
      </w:r>
    </w:p>
    <w:p w14:paraId="25FB04EB" w14:textId="346E0EA6" w:rsidR="00654CCE" w:rsidRDefault="00654CCE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Pasatiempos</w:t>
      </w:r>
    </w:p>
    <w:p w14:paraId="6CA95E0D" w14:textId="5FAF4F50" w:rsidR="00654CCE" w:rsidRPr="00381429" w:rsidRDefault="00654CCE" w:rsidP="00831BE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Humor</w:t>
      </w:r>
    </w:p>
    <w:p w14:paraId="682307B9" w14:textId="4CE7BB2A" w:rsidR="00AD3525" w:rsidRDefault="00736F1B">
      <w:pPr>
        <w:rPr>
          <w:lang w:val="es-ES"/>
        </w:rPr>
      </w:pPr>
      <w:r w:rsidRPr="00701CC0">
        <w:rPr>
          <w:u w:val="single"/>
          <w:lang w:val="es-ES"/>
        </w:rPr>
        <w:t>Secuencia didáctica</w:t>
      </w:r>
      <w:r>
        <w:rPr>
          <w:lang w:val="es-ES"/>
        </w:rPr>
        <w:t>: cómo hacer una clase</w:t>
      </w:r>
      <w:r w:rsidR="00701CC0">
        <w:rPr>
          <w:lang w:val="es-ES"/>
        </w:rPr>
        <w:t xml:space="preserve"> / etapas</w:t>
      </w:r>
    </w:p>
    <w:p w14:paraId="0CEC1C2D" w14:textId="76AD6450" w:rsidR="00736F1B" w:rsidRDefault="0025167C" w:rsidP="00E87DEC">
      <w:pPr>
        <w:pStyle w:val="ListParagraph"/>
        <w:numPr>
          <w:ilvl w:val="0"/>
          <w:numId w:val="5"/>
        </w:numPr>
        <w:rPr>
          <w:lang w:val="es-ES"/>
        </w:rPr>
      </w:pPr>
      <w:r w:rsidRPr="00447CF0">
        <w:rPr>
          <w:lang w:val="es-ES"/>
        </w:rPr>
        <w:lastRenderedPageBreak/>
        <w:t>Artículos de la semana</w:t>
      </w:r>
      <w:r w:rsidR="00E87DEC" w:rsidRPr="00447CF0">
        <w:rPr>
          <w:lang w:val="es-ES"/>
        </w:rPr>
        <w:br/>
      </w:r>
      <w:r w:rsidR="00E87DEC" w:rsidRPr="00447CF0">
        <w:rPr>
          <w:i/>
          <w:iCs/>
          <w:lang w:val="es-ES"/>
        </w:rPr>
        <w:t>4 actualidad – Taller de autonomía</w:t>
      </w:r>
      <w:r w:rsidR="00DB43AA">
        <w:rPr>
          <w:i/>
          <w:iCs/>
          <w:lang w:val="es-ES"/>
        </w:rPr>
        <w:t xml:space="preserve"> &gt; vocabulario, gramática</w:t>
      </w:r>
      <w:r w:rsidR="00ED0D9E">
        <w:rPr>
          <w:i/>
          <w:iCs/>
          <w:lang w:val="es-ES"/>
        </w:rPr>
        <w:t xml:space="preserve"> y </w:t>
      </w:r>
      <w:r w:rsidR="003F2C09">
        <w:rPr>
          <w:i/>
          <w:iCs/>
          <w:lang w:val="es-ES"/>
        </w:rPr>
        <w:t>d</w:t>
      </w:r>
      <w:r w:rsidR="00ED0D9E">
        <w:rPr>
          <w:i/>
          <w:iCs/>
          <w:lang w:val="es-ES"/>
        </w:rPr>
        <w:t>emás</w:t>
      </w:r>
      <w:r w:rsidR="00447CF0">
        <w:rPr>
          <w:lang w:val="es-ES"/>
        </w:rPr>
        <w:br/>
      </w:r>
      <w:hyperlink r:id="rId5" w:history="1">
        <w:r w:rsidR="00447CF0" w:rsidRPr="00B65C13">
          <w:rPr>
            <w:rStyle w:val="Hyperlink"/>
            <w:lang w:val="es-ES"/>
          </w:rPr>
          <w:t>https://hlrnet.com/sites/taller/?cat=74</w:t>
        </w:r>
      </w:hyperlink>
      <w:r w:rsidR="00447CF0">
        <w:rPr>
          <w:lang w:val="es-ES"/>
        </w:rPr>
        <w:t xml:space="preserve"> </w:t>
      </w:r>
    </w:p>
    <w:p w14:paraId="48D2355C" w14:textId="05F2EFF0" w:rsidR="003F2C09" w:rsidRPr="003F2C09" w:rsidRDefault="003F2C09" w:rsidP="003F2C09">
      <w:pPr>
        <w:pStyle w:val="ListParagraph"/>
        <w:rPr>
          <w:i/>
          <w:iCs/>
          <w:lang w:val="es-ES"/>
        </w:rPr>
      </w:pPr>
      <w:r w:rsidRPr="003F2C09">
        <w:rPr>
          <w:i/>
          <w:iCs/>
          <w:lang w:val="es-ES"/>
        </w:rPr>
        <w:t>Actualidades del mundo hispánico – Sitio de apoyo para alt164 &gt; lectura</w:t>
      </w:r>
    </w:p>
    <w:p w14:paraId="1577D352" w14:textId="5E545B45" w:rsidR="00002591" w:rsidRPr="00002591" w:rsidRDefault="00B519C7" w:rsidP="00002591">
      <w:pPr>
        <w:pStyle w:val="ListParagraph"/>
        <w:rPr>
          <w:lang w:val="es-ES"/>
        </w:rPr>
      </w:pPr>
      <w:hyperlink r:id="rId6" w:history="1">
        <w:r w:rsidR="003F2C09" w:rsidRPr="00B65C13">
          <w:rPr>
            <w:rStyle w:val="Hyperlink"/>
            <w:lang w:val="es-ES"/>
          </w:rPr>
          <w:t>https://hlrnet.com/sites/actu-es/</w:t>
        </w:r>
      </w:hyperlink>
      <w:r w:rsidR="003F2C09">
        <w:rPr>
          <w:lang w:val="es-ES"/>
        </w:rPr>
        <w:t xml:space="preserve"> </w:t>
      </w:r>
      <w:r w:rsidR="00002591">
        <w:rPr>
          <w:lang w:val="es-ES"/>
        </w:rPr>
        <w:br/>
      </w:r>
      <w:r w:rsidR="00002591" w:rsidRPr="00002591">
        <w:rPr>
          <w:i/>
          <w:iCs/>
          <w:lang w:val="es-ES"/>
        </w:rPr>
        <w:t>Noticias positivas – Alt164.info</w:t>
      </w:r>
      <w:r w:rsidR="00002591" w:rsidRPr="00002591">
        <w:rPr>
          <w:i/>
          <w:iCs/>
          <w:lang w:val="es-ES"/>
        </w:rPr>
        <w:t xml:space="preserve"> &gt; lectura, escritura</w:t>
      </w:r>
    </w:p>
    <w:p w14:paraId="6AF6D0D9" w14:textId="1AFD03C8" w:rsidR="00ED0D9E" w:rsidRPr="00447CF0" w:rsidRDefault="00002591" w:rsidP="00002591">
      <w:pPr>
        <w:pStyle w:val="ListParagraph"/>
        <w:rPr>
          <w:lang w:val="es-ES"/>
        </w:rPr>
      </w:pPr>
      <w:hyperlink r:id="rId7" w:history="1">
        <w:r w:rsidRPr="008247C7">
          <w:rPr>
            <w:rStyle w:val="Hyperlink"/>
            <w:lang w:val="es-ES"/>
          </w:rPr>
          <w:t>https://hlrnet.com/sites/alt164/category/noticias-positivas/</w:t>
        </w:r>
      </w:hyperlink>
      <w:r>
        <w:rPr>
          <w:lang w:val="es-ES"/>
        </w:rPr>
        <w:t xml:space="preserve"> </w:t>
      </w:r>
    </w:p>
    <w:p w14:paraId="694BBB3F" w14:textId="3B838EF5" w:rsidR="0025167C" w:rsidRDefault="0025167C" w:rsidP="00701CC0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Corrección de los textos escritos para el proyecto / </w:t>
      </w:r>
      <w:r w:rsidR="00635BA2">
        <w:rPr>
          <w:lang w:val="es-ES"/>
        </w:rPr>
        <w:t xml:space="preserve">pistas y </w:t>
      </w:r>
      <w:r>
        <w:rPr>
          <w:lang w:val="es-ES"/>
        </w:rPr>
        <w:t xml:space="preserve">remediación </w:t>
      </w:r>
    </w:p>
    <w:p w14:paraId="007E1523" w14:textId="4BEE8816" w:rsidR="0025167C" w:rsidRDefault="00DA28A4" w:rsidP="00701CC0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Tema de vocabulario y/o de gramática, </w:t>
      </w:r>
      <w:r w:rsidR="00B65175">
        <w:rPr>
          <w:lang w:val="es-ES"/>
        </w:rPr>
        <w:t>en función de la demanda o de la necesidad</w:t>
      </w:r>
    </w:p>
    <w:p w14:paraId="088EDB28" w14:textId="218C5F14" w:rsidR="00B65175" w:rsidRDefault="00B65175" w:rsidP="00701CC0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Lectura / presentación de los textos escritos en el proyecto</w:t>
      </w:r>
    </w:p>
    <w:p w14:paraId="039486A6" w14:textId="44B3808F" w:rsidR="00002591" w:rsidRPr="00B519C7" w:rsidRDefault="00002591" w:rsidP="00B519C7">
      <w:pPr>
        <w:pStyle w:val="ListParagraph"/>
        <w:numPr>
          <w:ilvl w:val="0"/>
          <w:numId w:val="5"/>
        </w:numPr>
        <w:rPr>
          <w:lang w:val="es-ES"/>
        </w:rPr>
      </w:pPr>
      <w:r w:rsidRPr="00B519C7">
        <w:rPr>
          <w:lang w:val="es-ES"/>
        </w:rPr>
        <w:t>Invitación a la lectura</w:t>
      </w:r>
      <w:r w:rsidR="00B519C7">
        <w:rPr>
          <w:lang w:val="es-ES"/>
        </w:rPr>
        <w:t xml:space="preserve">, por ejemplo a partir de </w:t>
      </w:r>
      <w:r w:rsidRPr="00B519C7">
        <w:rPr>
          <w:lang w:val="es-ES"/>
        </w:rPr>
        <w:br/>
      </w:r>
      <w:r w:rsidR="00B519C7" w:rsidRPr="00B519C7">
        <w:rPr>
          <w:i/>
          <w:iCs/>
          <w:lang w:val="es-ES"/>
        </w:rPr>
        <w:t>Actualidades literarias – Alt164.info</w:t>
      </w:r>
      <w:r w:rsidR="00B519C7">
        <w:rPr>
          <w:lang w:val="es-ES"/>
        </w:rPr>
        <w:br/>
      </w:r>
      <w:hyperlink r:id="rId8" w:history="1">
        <w:r w:rsidR="00B519C7" w:rsidRPr="008247C7">
          <w:rPr>
            <w:rStyle w:val="Hyperlink"/>
            <w:lang w:val="es-ES"/>
          </w:rPr>
          <w:t>https://hlrnet.com/sites/alt164/actualidades-literarias/</w:t>
        </w:r>
      </w:hyperlink>
      <w:r w:rsidR="00B519C7">
        <w:rPr>
          <w:lang w:val="es-ES"/>
        </w:rPr>
        <w:t xml:space="preserve"> </w:t>
      </w:r>
    </w:p>
    <w:p w14:paraId="1F54C3AE" w14:textId="75B7A22C" w:rsidR="00B65175" w:rsidRDefault="007B64F4" w:rsidP="00701CC0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Una actividad de escritura</w:t>
      </w:r>
      <w:r w:rsidR="000F6E66">
        <w:rPr>
          <w:lang w:val="es-ES"/>
        </w:rPr>
        <w:t>, por ejemplo</w:t>
      </w:r>
    </w:p>
    <w:p w14:paraId="38790287" w14:textId="4BC2C759" w:rsidR="000F6E66" w:rsidRDefault="00447CF0" w:rsidP="000F6E66">
      <w:pPr>
        <w:pStyle w:val="ListParagraph"/>
        <w:numPr>
          <w:ilvl w:val="1"/>
          <w:numId w:val="5"/>
        </w:numPr>
        <w:rPr>
          <w:lang w:val="es-ES"/>
        </w:rPr>
      </w:pPr>
      <w:r>
        <w:rPr>
          <w:lang w:val="es-ES"/>
        </w:rPr>
        <w:t>una actividad de un manual, si lo tenemos</w:t>
      </w:r>
    </w:p>
    <w:p w14:paraId="1A8A01E6" w14:textId="0715F6E9" w:rsidR="00447CF0" w:rsidRPr="000468C4" w:rsidRDefault="00A16AE5" w:rsidP="000468C4">
      <w:pPr>
        <w:pStyle w:val="ListParagraph"/>
        <w:numPr>
          <w:ilvl w:val="1"/>
          <w:numId w:val="5"/>
        </w:numPr>
        <w:rPr>
          <w:lang w:val="es-ES"/>
        </w:rPr>
      </w:pPr>
      <w:r w:rsidRPr="000468C4">
        <w:rPr>
          <w:lang w:val="es-ES"/>
        </w:rPr>
        <w:t xml:space="preserve">una actividad de </w:t>
      </w:r>
      <w:r w:rsidR="009F1D9B" w:rsidRPr="000468C4">
        <w:rPr>
          <w:lang w:val="es-ES"/>
        </w:rPr>
        <w:t>escritura creativa</w:t>
      </w:r>
      <w:r w:rsidRPr="000468C4">
        <w:rPr>
          <w:lang w:val="es-ES"/>
        </w:rPr>
        <w:br/>
      </w:r>
      <w:r w:rsidRPr="000468C4">
        <w:rPr>
          <w:i/>
          <w:iCs/>
          <w:lang w:val="es-ES"/>
        </w:rPr>
        <w:t>Taller de escritura: 1303 ejercicios de literatura creativa</w:t>
      </w:r>
      <w:r w:rsidRPr="000468C4">
        <w:rPr>
          <w:lang w:val="es-ES"/>
        </w:rPr>
        <w:t xml:space="preserve"> : Montes, Felipe: Amazon.es: Libros</w:t>
      </w:r>
      <w:r w:rsidRPr="000468C4">
        <w:rPr>
          <w:lang w:val="es-ES"/>
        </w:rPr>
        <w:br/>
      </w:r>
      <w:hyperlink r:id="rId9" w:history="1">
        <w:r w:rsidRPr="000468C4">
          <w:rPr>
            <w:rStyle w:val="Hyperlink"/>
            <w:lang w:val="es-ES"/>
          </w:rPr>
          <w:t>https://www.amazon.es/Taller-escritura-ejercicios-literatura-creativa/dp/8496756599</w:t>
        </w:r>
      </w:hyperlink>
      <w:r w:rsidRPr="000468C4">
        <w:rPr>
          <w:lang w:val="es-ES"/>
        </w:rPr>
        <w:br/>
        <w:t>(ya usado en parte en 4.2, y funciona muy bien)</w:t>
      </w:r>
      <w:r w:rsidR="00455436" w:rsidRPr="000468C4">
        <w:rPr>
          <w:lang w:val="es-ES"/>
        </w:rPr>
        <w:br/>
      </w:r>
      <w:r w:rsidR="000468C4" w:rsidRPr="000468C4">
        <w:rPr>
          <w:i/>
          <w:iCs/>
          <w:lang w:val="es-ES"/>
        </w:rPr>
        <w:t>escritura – Alt164.info</w:t>
      </w:r>
      <w:r w:rsidR="000468C4">
        <w:rPr>
          <w:i/>
          <w:iCs/>
          <w:lang w:val="es-ES"/>
        </w:rPr>
        <w:br/>
      </w:r>
      <w:hyperlink r:id="rId10" w:history="1">
        <w:r w:rsidR="000468C4" w:rsidRPr="00B65C13">
          <w:rPr>
            <w:rStyle w:val="Hyperlink"/>
            <w:lang w:val="es-ES"/>
          </w:rPr>
          <w:t>https://hlrnet.com/sites/alt164/tag/escritura/</w:t>
        </w:r>
      </w:hyperlink>
      <w:r w:rsidR="000468C4">
        <w:rPr>
          <w:lang w:val="es-ES"/>
        </w:rPr>
        <w:t xml:space="preserve"> </w:t>
      </w:r>
    </w:p>
    <w:p w14:paraId="79705503" w14:textId="1A48A264" w:rsidR="007B64F4" w:rsidRPr="00701CC0" w:rsidRDefault="007B64F4" w:rsidP="00701CC0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Preparar la próxima etapa del </w:t>
      </w:r>
      <w:r w:rsidR="00447CF0">
        <w:rPr>
          <w:lang w:val="es-ES"/>
        </w:rPr>
        <w:t>proyecto</w:t>
      </w:r>
      <w:r w:rsidR="00EC4AB2">
        <w:rPr>
          <w:lang w:val="es-ES"/>
        </w:rPr>
        <w:t>: lluvia de ideas, esbozo de textos</w:t>
      </w:r>
    </w:p>
    <w:p w14:paraId="2D3BC2E5" w14:textId="583A1A5E" w:rsidR="00736F1B" w:rsidRDefault="00736F1B">
      <w:pPr>
        <w:rPr>
          <w:lang w:val="es-ES"/>
        </w:rPr>
      </w:pPr>
      <w:r>
        <w:rPr>
          <w:lang w:val="es-ES"/>
        </w:rPr>
        <w:t>Portafolio</w:t>
      </w:r>
    </w:p>
    <w:p w14:paraId="06CF9B5C" w14:textId="38C73417" w:rsidR="00736F1B" w:rsidRDefault="00E05792" w:rsidP="00376643">
      <w:pPr>
        <w:pStyle w:val="ListParagraph"/>
        <w:numPr>
          <w:ilvl w:val="0"/>
          <w:numId w:val="4"/>
        </w:numPr>
        <w:rPr>
          <w:lang w:val="es-ES"/>
        </w:rPr>
      </w:pPr>
      <w:r w:rsidRPr="00376643">
        <w:rPr>
          <w:lang w:val="es-ES"/>
        </w:rPr>
        <w:t xml:space="preserve">Situación inicial: un test diagnóstico en línea </w:t>
      </w:r>
      <w:r w:rsidR="00376643" w:rsidRPr="00376643">
        <w:rPr>
          <w:lang w:val="es-ES"/>
        </w:rPr>
        <w:t>–</w:t>
      </w:r>
      <w:r w:rsidRPr="00376643">
        <w:rPr>
          <w:lang w:val="es-ES"/>
        </w:rPr>
        <w:t xml:space="preserve"> </w:t>
      </w:r>
      <w:r w:rsidR="00376643" w:rsidRPr="00376643">
        <w:rPr>
          <w:lang w:val="es-ES"/>
        </w:rPr>
        <w:t>definir objetivos de aprendizaje y de actividades</w:t>
      </w:r>
    </w:p>
    <w:p w14:paraId="0DE2D7FB" w14:textId="0A40E1DD" w:rsidR="00376643" w:rsidRDefault="00254C93" w:rsidP="00376643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Actividades</w:t>
      </w:r>
    </w:p>
    <w:p w14:paraId="1C834240" w14:textId="76C6AD3A" w:rsidR="00254C93" w:rsidRDefault="00254C93" w:rsidP="00376643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Lo aprendido</w:t>
      </w:r>
    </w:p>
    <w:p w14:paraId="54E52B9B" w14:textId="1AE2469C" w:rsidR="00254C93" w:rsidRPr="00701CC0" w:rsidRDefault="00701CC0" w:rsidP="00376643">
      <w:pPr>
        <w:pStyle w:val="ListParagraph"/>
        <w:numPr>
          <w:ilvl w:val="0"/>
          <w:numId w:val="4"/>
        </w:numPr>
        <w:rPr>
          <w:lang w:val="es-ES"/>
        </w:rPr>
      </w:pPr>
      <w:r w:rsidRPr="00701CC0">
        <w:rPr>
          <w:lang w:val="es-ES"/>
        </w:rPr>
        <w:t>Situación final</w:t>
      </w:r>
      <w:r>
        <w:rPr>
          <w:lang w:val="es-ES"/>
        </w:rPr>
        <w:t>: retomar el test de 1</w:t>
      </w:r>
    </w:p>
    <w:p w14:paraId="57557698" w14:textId="77777777" w:rsidR="00376643" w:rsidRPr="002D7093" w:rsidRDefault="00376643">
      <w:pPr>
        <w:rPr>
          <w:lang w:val="es-ES"/>
        </w:rPr>
      </w:pPr>
    </w:p>
    <w:sectPr w:rsidR="00376643" w:rsidRPr="002D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6F1"/>
    <w:multiLevelType w:val="hybridMultilevel"/>
    <w:tmpl w:val="B32E5F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C84"/>
    <w:multiLevelType w:val="hybridMultilevel"/>
    <w:tmpl w:val="CA104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B11C8"/>
    <w:multiLevelType w:val="hybridMultilevel"/>
    <w:tmpl w:val="C7024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97"/>
    <w:multiLevelType w:val="hybridMultilevel"/>
    <w:tmpl w:val="F41696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521"/>
    <w:multiLevelType w:val="hybridMultilevel"/>
    <w:tmpl w:val="834C59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9"/>
    <w:rsid w:val="00002591"/>
    <w:rsid w:val="000468C4"/>
    <w:rsid w:val="000D3EF9"/>
    <w:rsid w:val="000F6E66"/>
    <w:rsid w:val="00117B38"/>
    <w:rsid w:val="001E37FC"/>
    <w:rsid w:val="0025167C"/>
    <w:rsid w:val="00254C93"/>
    <w:rsid w:val="002D7093"/>
    <w:rsid w:val="00366AD1"/>
    <w:rsid w:val="00376643"/>
    <w:rsid w:val="00381429"/>
    <w:rsid w:val="00390456"/>
    <w:rsid w:val="003F2C09"/>
    <w:rsid w:val="00447CF0"/>
    <w:rsid w:val="00455436"/>
    <w:rsid w:val="00483895"/>
    <w:rsid w:val="00485CED"/>
    <w:rsid w:val="005523AB"/>
    <w:rsid w:val="005B5FEE"/>
    <w:rsid w:val="006111BA"/>
    <w:rsid w:val="00635BA2"/>
    <w:rsid w:val="00654CCE"/>
    <w:rsid w:val="00701CC0"/>
    <w:rsid w:val="00736F1B"/>
    <w:rsid w:val="00771BEF"/>
    <w:rsid w:val="007B64F4"/>
    <w:rsid w:val="007C3577"/>
    <w:rsid w:val="007D4F24"/>
    <w:rsid w:val="007E0974"/>
    <w:rsid w:val="00831BE5"/>
    <w:rsid w:val="0083545D"/>
    <w:rsid w:val="008869B2"/>
    <w:rsid w:val="009D01E7"/>
    <w:rsid w:val="009F1D9B"/>
    <w:rsid w:val="00A16AE5"/>
    <w:rsid w:val="00A80059"/>
    <w:rsid w:val="00AD3525"/>
    <w:rsid w:val="00B519C7"/>
    <w:rsid w:val="00B65175"/>
    <w:rsid w:val="00D26AFD"/>
    <w:rsid w:val="00D4641F"/>
    <w:rsid w:val="00DA28A4"/>
    <w:rsid w:val="00DA65E5"/>
    <w:rsid w:val="00DB43AA"/>
    <w:rsid w:val="00E05792"/>
    <w:rsid w:val="00E8690B"/>
    <w:rsid w:val="00E87DEC"/>
    <w:rsid w:val="00EC4AB2"/>
    <w:rsid w:val="00ED0D9E"/>
    <w:rsid w:val="00F2639D"/>
    <w:rsid w:val="00F275F4"/>
    <w:rsid w:val="00F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443C"/>
  <w15:chartTrackingRefBased/>
  <w15:docId w15:val="{26952B6B-2D22-4F48-AA21-2BD07EA6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rnet.com/sites/alt164/actualidades-literari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rnet.com/sites/alt164/category/noticias-positiv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lrnet.com/sites/actu-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lrnet.com/sites/taller/?cat=74" TargetMode="External"/><Relationship Id="rId10" Type="http://schemas.openxmlformats.org/officeDocument/2006/relationships/hyperlink" Target="https://hlrnet.com/sites/alt164/tag/escri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es/Taller-escritura-ejercicios-literatura-creativa/dp/849675659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45</cp:revision>
  <dcterms:created xsi:type="dcterms:W3CDTF">2022-02-05T09:58:00Z</dcterms:created>
  <dcterms:modified xsi:type="dcterms:W3CDTF">2022-02-05T13:08:00Z</dcterms:modified>
</cp:coreProperties>
</file>